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92" w:rsidRPr="005B788A" w:rsidRDefault="005B788A" w:rsidP="00E700D2">
      <w:pPr>
        <w:rPr>
          <w:rFonts w:asciiTheme="majorBidi" w:hAnsiTheme="majorBidi" w:cstheme="majorBidi"/>
          <w:sz w:val="24"/>
          <w:szCs w:val="24"/>
        </w:rPr>
      </w:pPr>
      <w:r w:rsidRPr="005B788A">
        <w:rPr>
          <w:rFonts w:asciiTheme="majorBidi" w:hAnsiTheme="majorBidi" w:cstheme="majorBidi"/>
          <w:sz w:val="24"/>
          <w:szCs w:val="24"/>
        </w:rPr>
        <w:t>Suppl. Table 1: A panel of 107 barley accessions used for association mapping.</w:t>
      </w:r>
    </w:p>
    <w:tbl>
      <w:tblPr>
        <w:tblW w:w="4395" w:type="dxa"/>
        <w:tblInd w:w="-10" w:type="dxa"/>
        <w:tblLook w:val="04A0" w:firstRow="1" w:lastRow="0" w:firstColumn="1" w:lastColumn="0" w:noHBand="0" w:noVBand="1"/>
      </w:tblPr>
      <w:tblGrid>
        <w:gridCol w:w="709"/>
        <w:gridCol w:w="1559"/>
        <w:gridCol w:w="2127"/>
      </w:tblGrid>
      <w:tr w:rsidR="00C60095" w:rsidRPr="00C04949" w:rsidTr="00C04949">
        <w:trPr>
          <w:trHeight w:val="4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095" w:rsidRPr="00C04949" w:rsidRDefault="00C60095" w:rsidP="002E1D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095" w:rsidRPr="00C04949" w:rsidRDefault="00C60095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Accession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095" w:rsidRPr="00C04949" w:rsidRDefault="00C60095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Country of origin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LW 95Z059-16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Netherlands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Igri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LP 813.6.98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Netherlands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Babylone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Orza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- 96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Candesse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Beysehir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Bombay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Catinka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Carat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UK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Catskill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Bilgi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Kyoto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Alpaca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Steptoe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GW 2613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GW 2569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UK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CIho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Alissa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Sonate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Miller (</w:t>
            </w: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Clho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13444)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Elbany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BYDV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Mascara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France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Laurena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Passion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Morex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Erginel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Banteng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Estrél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France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Madou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Existenz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Monroe (</w:t>
            </w: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Clho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15691)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Kamoto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IG_132606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Azerbaijan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Mammut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Labea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Alraune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Tokak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157/37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IG_39915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Uschi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IG_124017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Uzbekistan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Tambar 500 (PI 561204)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Cabrio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IG_40107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Uzbekistan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Ermo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Magie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Esterel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Gilberta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HOR 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Rocca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IG_38660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Afghanistan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Mombasa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AC </w:t>
            </w: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Alberte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CIho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LW 96W139-01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Netherlands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GW 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Elektra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Affair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Gerbel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IG_39885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Cyprus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Traminer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Fabian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Edda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SW 16199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Grete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Ogra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Nebelia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Naomie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Angora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Finita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Kaskade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 4645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Marinka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Artist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</w:t>
            </w:r>
            <w:bookmarkStart w:id="0" w:name="_GoBack"/>
            <w:bookmarkEnd w:id="0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Lenta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Goldmine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Vertikale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ID-403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  <w:lang w:val="x-none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IG_38658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Tessy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IG_40094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Cebeco</w:t>
            </w:r>
            <w:proofErr w:type="spellEnd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NSL 01-6132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Vertikale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IG_110751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Cleopatra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Brunhild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IG_39918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  <w:lang w:val="x-none"/>
              </w:rPr>
              <w:t>IG_119451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  <w:lang w:val="x-none"/>
              </w:rPr>
              <w:t>Syria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BYDV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CM 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</w:tr>
      <w:tr w:rsidR="00C04949" w:rsidRPr="00C04949" w:rsidTr="00C0494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x-none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Tapir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949" w:rsidRPr="00C04949" w:rsidRDefault="00C04949" w:rsidP="00C049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049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Turkey</w:t>
            </w:r>
          </w:p>
        </w:tc>
      </w:tr>
    </w:tbl>
    <w:p w:rsidR="005B788A" w:rsidRDefault="005B788A" w:rsidP="005B788A"/>
    <w:p w:rsidR="005B788A" w:rsidRPr="005B788A" w:rsidRDefault="005B788A" w:rsidP="005B788A"/>
    <w:sectPr w:rsidR="005B788A" w:rsidRPr="005B7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8A"/>
    <w:rsid w:val="00176FBB"/>
    <w:rsid w:val="005402B3"/>
    <w:rsid w:val="005B788A"/>
    <w:rsid w:val="00650130"/>
    <w:rsid w:val="0074718C"/>
    <w:rsid w:val="00C04949"/>
    <w:rsid w:val="00C60095"/>
    <w:rsid w:val="00E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3A5C5-E5E4-481D-A2AB-41075F8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Nakesh</dc:creator>
  <cp:keywords/>
  <dc:description/>
  <cp:lastModifiedBy>Nakesh</cp:lastModifiedBy>
  <cp:revision>4</cp:revision>
  <dcterms:created xsi:type="dcterms:W3CDTF">2015-04-22T17:17:00Z</dcterms:created>
  <dcterms:modified xsi:type="dcterms:W3CDTF">2015-08-30T10:31:00Z</dcterms:modified>
</cp:coreProperties>
</file>